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50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52"/>
          <w:szCs w:val="52"/>
          <w:u w:val="single"/>
        </w:rPr>
      </w:pPr>
    </w:p>
    <w:p w:rsidR="00796550" w:rsidRPr="00051851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52"/>
          <w:szCs w:val="52"/>
          <w:u w:val="single"/>
        </w:rPr>
      </w:pPr>
      <w:r w:rsidRPr="00051851">
        <w:rPr>
          <w:b/>
          <w:bCs/>
          <w:sz w:val="52"/>
          <w:szCs w:val="52"/>
          <w:u w:val="single"/>
        </w:rPr>
        <w:t>ROGER WATERS: THIS IS NOT A DRILL</w:t>
      </w:r>
    </w:p>
    <w:p w:rsidR="00796550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22019" w:rsidRDefault="00022019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DUE TO OVERWHELMING DEMAND</w:t>
      </w:r>
    </w:p>
    <w:p w:rsidR="00796550" w:rsidRDefault="00022019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</w:t>
      </w:r>
      <w:r w:rsidRPr="00022019">
        <w:rPr>
          <w:b/>
          <w:bCs/>
          <w:sz w:val="32"/>
          <w:szCs w:val="32"/>
          <w:vertAlign w:val="superscript"/>
        </w:rPr>
        <w:t>ND</w:t>
      </w:r>
      <w:r w:rsidR="000E07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SHOW ANNOUNCED </w:t>
      </w:r>
      <w:r w:rsidR="00796550">
        <w:rPr>
          <w:b/>
          <w:bCs/>
          <w:sz w:val="32"/>
          <w:szCs w:val="32"/>
        </w:rPr>
        <w:t xml:space="preserve">IN </w:t>
      </w:r>
      <w:r w:rsidR="00A11812">
        <w:rPr>
          <w:b/>
          <w:bCs/>
          <w:sz w:val="32"/>
          <w:szCs w:val="32"/>
        </w:rPr>
        <w:t>LOS ANGELES</w:t>
      </w:r>
    </w:p>
    <w:p w:rsidR="00796550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6550" w:rsidRPr="003A5351" w:rsidRDefault="00A11812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SEPTEMBER 11,</w:t>
      </w:r>
      <w:r w:rsidR="00796550">
        <w:rPr>
          <w:b/>
          <w:bCs/>
          <w:sz w:val="32"/>
          <w:szCs w:val="32"/>
          <w:highlight w:val="yellow"/>
        </w:rPr>
        <w:t xml:space="preserve"> 2020</w:t>
      </w:r>
      <w:r w:rsidR="00796550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  <w:highlight w:val="yellow"/>
        </w:rPr>
        <w:t>STAPLES CENTER</w:t>
      </w:r>
    </w:p>
    <w:p w:rsidR="00796550" w:rsidRPr="00253527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96550" w:rsidRDefault="00796550" w:rsidP="00796550">
      <w:pPr>
        <w:jc w:val="center"/>
        <w:rPr>
          <w:rFonts w:eastAsia="Arial"/>
          <w:b/>
          <w:color w:val="000000"/>
          <w:sz w:val="28"/>
          <w:szCs w:val="28"/>
          <w:lang w:val="en"/>
        </w:rPr>
      </w:pPr>
      <w:r w:rsidRPr="006F22E9">
        <w:rPr>
          <w:rFonts w:eastAsia="Arial"/>
          <w:b/>
          <w:color w:val="000000"/>
          <w:sz w:val="28"/>
          <w:szCs w:val="28"/>
          <w:lang w:val="en"/>
        </w:rPr>
        <w:t xml:space="preserve">THE CREATIVE GENIUS OF PINK FLOYD RETURNS TO NORTH AMERICA </w:t>
      </w:r>
    </w:p>
    <w:p w:rsidR="00796550" w:rsidRPr="006F22E9" w:rsidRDefault="00796550" w:rsidP="00796550">
      <w:pPr>
        <w:jc w:val="center"/>
        <w:rPr>
          <w:rFonts w:eastAsia="Arial"/>
          <w:b/>
          <w:color w:val="000000"/>
          <w:sz w:val="28"/>
          <w:szCs w:val="28"/>
          <w:lang w:val="en"/>
        </w:rPr>
      </w:pPr>
      <w:r>
        <w:rPr>
          <w:rFonts w:eastAsia="Arial"/>
          <w:b/>
          <w:color w:val="000000"/>
          <w:sz w:val="28"/>
          <w:szCs w:val="28"/>
          <w:lang w:val="en"/>
        </w:rPr>
        <w:t>FOR AN AUDIO VISUAL EXPERIENCE IN THE ROUND</w:t>
      </w:r>
    </w:p>
    <w:p w:rsidR="00796550" w:rsidRPr="003A5351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20A4" w:rsidRDefault="00022019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Tickets </w:t>
      </w:r>
      <w:r w:rsidR="00A11812">
        <w:rPr>
          <w:b/>
          <w:bCs/>
          <w:color w:val="000000"/>
        </w:rPr>
        <w:t xml:space="preserve">for the September 10 and September 11 Los Angeles </w:t>
      </w:r>
      <w:r>
        <w:rPr>
          <w:b/>
          <w:bCs/>
          <w:color w:val="000000"/>
        </w:rPr>
        <w:t>dates on</w:t>
      </w:r>
      <w:r w:rsidR="000E0731">
        <w:rPr>
          <w:b/>
          <w:bCs/>
          <w:color w:val="000000"/>
        </w:rPr>
        <w:t xml:space="preserve"> sale</w:t>
      </w:r>
      <w:r w:rsidR="007520A4">
        <w:rPr>
          <w:b/>
          <w:bCs/>
          <w:color w:val="000000"/>
        </w:rPr>
        <w:t xml:space="preserve"> tomorrow</w:t>
      </w:r>
    </w:p>
    <w:p w:rsidR="00796550" w:rsidRPr="003A5351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color w:val="auto"/>
          <w:sz w:val="24"/>
        </w:rPr>
      </w:pPr>
      <w:r>
        <w:rPr>
          <w:b/>
          <w:bCs/>
          <w:color w:val="000000"/>
        </w:rPr>
        <w:t xml:space="preserve"> Friday, January 31 </w:t>
      </w:r>
      <w:r>
        <w:rPr>
          <w:b/>
          <w:bCs/>
        </w:rPr>
        <w:t>at 10:00</w:t>
      </w:r>
      <w:r w:rsidRPr="003A5351">
        <w:rPr>
          <w:b/>
          <w:bCs/>
        </w:rPr>
        <w:t xml:space="preserve">am </w:t>
      </w:r>
    </w:p>
    <w:p w:rsidR="00796550" w:rsidRPr="003A5351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rPr>
          <w:rStyle w:val="Hyperlink"/>
          <w:rFonts w:ascii="Times New Roman" w:hAnsi="Times New Roman"/>
          <w:bCs/>
          <w:color w:val="000000"/>
          <w:sz w:val="24"/>
          <w:u w:val="none"/>
        </w:rPr>
      </w:pPr>
    </w:p>
    <w:p w:rsidR="00796550" w:rsidRPr="006E1FF3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3600">
        <w:rPr>
          <w:i/>
          <w:sz w:val="20"/>
          <w:szCs w:val="20"/>
        </w:rPr>
        <w:t>“…the most striking cinematic theatrics ever employed on a rock stage. There should be Oscars for this kind of work.”</w:t>
      </w:r>
      <w:r w:rsidRPr="006E1FF3">
        <w:rPr>
          <w:sz w:val="22"/>
          <w:szCs w:val="22"/>
        </w:rPr>
        <w:br/>
      </w:r>
      <w:r w:rsidRPr="004E19D4">
        <w:rPr>
          <w:b/>
          <w:i/>
          <w:sz w:val="22"/>
          <w:szCs w:val="22"/>
        </w:rPr>
        <w:t xml:space="preserve"> </w:t>
      </w:r>
      <w:r w:rsidRPr="00CC3600">
        <w:rPr>
          <w:b/>
          <w:i/>
          <w:sz w:val="20"/>
          <w:szCs w:val="20"/>
        </w:rPr>
        <w:t>– Billboard</w:t>
      </w:r>
    </w:p>
    <w:p w:rsidR="00796550" w:rsidRDefault="00796550" w:rsidP="00796550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rPr>
          <w:b/>
        </w:rPr>
      </w:pPr>
    </w:p>
    <w:p w:rsidR="006967AF" w:rsidRPr="00CC3600" w:rsidRDefault="006967AF" w:rsidP="006967AF">
      <w:pPr>
        <w:widowControl w:val="0"/>
        <w:tabs>
          <w:tab w:val="left" w:pos="2780"/>
          <w:tab w:val="center" w:pos="43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Hlk30588593"/>
      <w:r w:rsidRPr="00CC3600">
        <w:rPr>
          <w:b/>
          <w:sz w:val="20"/>
          <w:szCs w:val="20"/>
        </w:rPr>
        <w:t>Photo</w:t>
      </w:r>
      <w:r>
        <w:rPr>
          <w:b/>
          <w:sz w:val="20"/>
          <w:szCs w:val="20"/>
        </w:rPr>
        <w:t xml:space="preserve">: </w:t>
      </w:r>
      <w:hyperlink r:id="rId4" w:history="1">
        <w:r w:rsidRPr="00525E4F">
          <w:rPr>
            <w:rStyle w:val="Hyperlink"/>
            <w:rFonts w:ascii="Times New Roman" w:hAnsi="Times New Roman"/>
            <w:b/>
            <w:sz w:val="20"/>
            <w:szCs w:val="20"/>
          </w:rPr>
          <w:t>Download Here</w:t>
        </w:r>
      </w:hyperlink>
    </w:p>
    <w:p w:rsidR="006967AF" w:rsidRDefault="006967AF" w:rsidP="006967AF">
      <w:pPr>
        <w:jc w:val="center"/>
        <w:rPr>
          <w:rStyle w:val="Hyperlink"/>
          <w:rFonts w:ascii="Times New Roman" w:hAnsi="Times New Roman"/>
          <w:b/>
          <w:sz w:val="20"/>
          <w:szCs w:val="20"/>
        </w:rPr>
      </w:pPr>
      <w:r w:rsidRPr="00CC3600">
        <w:rPr>
          <w:b/>
          <w:sz w:val="20"/>
          <w:szCs w:val="20"/>
        </w:rPr>
        <w:t>Video</w:t>
      </w:r>
      <w:r>
        <w:rPr>
          <w:b/>
          <w:sz w:val="20"/>
          <w:szCs w:val="20"/>
        </w:rPr>
        <w:t xml:space="preserve">s, Announce and EPK: </w:t>
      </w:r>
      <w:hyperlink r:id="rId5" w:history="1">
        <w:r>
          <w:rPr>
            <w:rStyle w:val="Hyperlink"/>
            <w:rFonts w:ascii="Times New Roman" w:hAnsi="Times New Roman"/>
            <w:b/>
            <w:sz w:val="20"/>
            <w:szCs w:val="20"/>
          </w:rPr>
          <w:t>Download Here</w:t>
        </w:r>
      </w:hyperlink>
      <w:bookmarkEnd w:id="0"/>
    </w:p>
    <w:p w:rsidR="00796550" w:rsidRPr="00540717" w:rsidRDefault="00796550" w:rsidP="00796550">
      <w:pPr>
        <w:rPr>
          <w:color w:val="000000"/>
        </w:rPr>
      </w:pPr>
    </w:p>
    <w:p w:rsidR="00022019" w:rsidRPr="00D40E37" w:rsidRDefault="00796550" w:rsidP="00022019">
      <w:pPr>
        <w:widowControl w:val="0"/>
        <w:autoSpaceDE w:val="0"/>
        <w:autoSpaceDN w:val="0"/>
        <w:adjustRightInd w:val="0"/>
        <w:rPr>
          <w:strike/>
          <w:color w:val="000000"/>
        </w:rPr>
      </w:pPr>
      <w:r w:rsidRPr="00540717">
        <w:rPr>
          <w:color w:val="000000"/>
        </w:rPr>
        <w:t xml:space="preserve">Los Angeles, CA – </w:t>
      </w:r>
      <w:r w:rsidR="00022019">
        <w:rPr>
          <w:color w:val="000000"/>
        </w:rPr>
        <w:t>January 30</w:t>
      </w:r>
      <w:r>
        <w:rPr>
          <w:color w:val="000000"/>
        </w:rPr>
        <w:t>, 2020</w:t>
      </w:r>
      <w:r w:rsidRPr="003A5351">
        <w:rPr>
          <w:color w:val="000000"/>
        </w:rPr>
        <w:t xml:space="preserve"> – </w:t>
      </w:r>
      <w:r w:rsidR="00022019">
        <w:rPr>
          <w:color w:val="000000"/>
        </w:rPr>
        <w:t xml:space="preserve">Due to overwhelming demand, the </w:t>
      </w:r>
      <w:r w:rsidR="00022019" w:rsidRPr="00264AF8">
        <w:rPr>
          <w:rFonts w:eastAsia="Arial"/>
          <w:b/>
          <w:color w:val="000000"/>
          <w:lang w:val="en"/>
        </w:rPr>
        <w:t>Roger Waters</w:t>
      </w:r>
      <w:r w:rsidR="00022019" w:rsidRPr="00E01C9C">
        <w:rPr>
          <w:rFonts w:eastAsia="Arial"/>
          <w:b/>
          <w:color w:val="000000"/>
          <w:lang w:val="en"/>
        </w:rPr>
        <w:t xml:space="preserve">: This Is Not </w:t>
      </w:r>
      <w:proofErr w:type="gramStart"/>
      <w:r w:rsidR="00022019" w:rsidRPr="00E01C9C">
        <w:rPr>
          <w:rFonts w:eastAsia="Arial"/>
          <w:b/>
          <w:color w:val="000000"/>
          <w:lang w:val="en"/>
        </w:rPr>
        <w:t>A</w:t>
      </w:r>
      <w:proofErr w:type="gramEnd"/>
      <w:r w:rsidR="00022019" w:rsidRPr="00E01C9C">
        <w:rPr>
          <w:rFonts w:eastAsia="Arial"/>
          <w:b/>
          <w:color w:val="000000"/>
          <w:lang w:val="en"/>
        </w:rPr>
        <w:t xml:space="preserve"> Drill</w:t>
      </w:r>
      <w:r w:rsidR="00022019">
        <w:rPr>
          <w:color w:val="000000"/>
        </w:rPr>
        <w:t xml:space="preserve"> </w:t>
      </w:r>
      <w:r w:rsidR="00022019" w:rsidRPr="00022019">
        <w:rPr>
          <w:rFonts w:eastAsia="Arial"/>
          <w:color w:val="000000"/>
          <w:lang w:val="en"/>
        </w:rPr>
        <w:t>tour has announced a 2</w:t>
      </w:r>
      <w:r w:rsidR="00022019" w:rsidRPr="00022019">
        <w:rPr>
          <w:rFonts w:eastAsia="Arial"/>
          <w:color w:val="000000"/>
          <w:vertAlign w:val="superscript"/>
          <w:lang w:val="en"/>
        </w:rPr>
        <w:t>nd</w:t>
      </w:r>
      <w:r w:rsidR="000E0731">
        <w:rPr>
          <w:rFonts w:eastAsia="Arial"/>
          <w:color w:val="000000"/>
          <w:lang w:val="en"/>
        </w:rPr>
        <w:t xml:space="preserve"> </w:t>
      </w:r>
      <w:r w:rsidR="00022019" w:rsidRPr="00022019">
        <w:rPr>
          <w:rFonts w:eastAsia="Arial"/>
          <w:color w:val="000000"/>
          <w:lang w:val="en"/>
        </w:rPr>
        <w:t>show in</w:t>
      </w:r>
      <w:r w:rsidR="00022019">
        <w:rPr>
          <w:rFonts w:eastAsia="Arial"/>
          <w:b/>
          <w:color w:val="000000"/>
          <w:lang w:val="en"/>
        </w:rPr>
        <w:t xml:space="preserve"> </w:t>
      </w:r>
      <w:r w:rsidR="00A11812">
        <w:rPr>
          <w:rFonts w:eastAsia="Arial"/>
          <w:color w:val="000000"/>
          <w:lang w:val="en"/>
        </w:rPr>
        <w:t>Los Angeles on September 11</w:t>
      </w:r>
      <w:r w:rsidR="00022019" w:rsidRPr="00022019">
        <w:rPr>
          <w:rFonts w:eastAsia="Arial"/>
          <w:color w:val="000000"/>
          <w:lang w:val="en"/>
        </w:rPr>
        <w:t>, 2020 at</w:t>
      </w:r>
      <w:r w:rsidR="00A11812">
        <w:rPr>
          <w:rFonts w:eastAsia="Arial"/>
          <w:color w:val="000000"/>
          <w:lang w:val="en"/>
        </w:rPr>
        <w:t xml:space="preserve"> STAPLES Center</w:t>
      </w:r>
      <w:r w:rsidR="007520A4">
        <w:rPr>
          <w:rFonts w:eastAsia="Arial"/>
          <w:color w:val="000000"/>
          <w:lang w:val="en"/>
        </w:rPr>
        <w:t xml:space="preserve">. </w:t>
      </w:r>
      <w:r w:rsidR="000E0731">
        <w:rPr>
          <w:rFonts w:eastAsia="Arial"/>
          <w:color w:val="000000"/>
          <w:lang w:val="en"/>
        </w:rPr>
        <w:t>Ticke</w:t>
      </w:r>
      <w:r w:rsidR="00A11812">
        <w:rPr>
          <w:rFonts w:eastAsia="Arial"/>
          <w:color w:val="000000"/>
          <w:lang w:val="en"/>
        </w:rPr>
        <w:t>ts for the September 10 and September 11 Los Angeles</w:t>
      </w:r>
      <w:r w:rsidR="00022019" w:rsidRPr="00022019">
        <w:rPr>
          <w:rFonts w:eastAsia="Arial"/>
          <w:color w:val="000000"/>
          <w:lang w:val="en"/>
        </w:rPr>
        <w:t xml:space="preserve"> dates go on sale F</w:t>
      </w:r>
      <w:r w:rsidR="00022019">
        <w:rPr>
          <w:rFonts w:eastAsia="Arial"/>
          <w:color w:val="000000"/>
          <w:lang w:val="en"/>
        </w:rPr>
        <w:t>ri</w:t>
      </w:r>
      <w:r w:rsidR="008005AD">
        <w:rPr>
          <w:rFonts w:eastAsia="Arial"/>
          <w:color w:val="000000"/>
          <w:lang w:val="en"/>
        </w:rPr>
        <w:t>day, January 31 at 10:00am P</w:t>
      </w:r>
      <w:bookmarkStart w:id="1" w:name="_GoBack"/>
      <w:bookmarkEnd w:id="1"/>
      <w:r w:rsidR="009C255F">
        <w:rPr>
          <w:rFonts w:eastAsia="Arial"/>
          <w:color w:val="000000"/>
          <w:lang w:val="en"/>
        </w:rPr>
        <w:t xml:space="preserve">T. </w:t>
      </w:r>
      <w:r w:rsidR="00022019" w:rsidRPr="00022019">
        <w:rPr>
          <w:color w:val="000000"/>
        </w:rPr>
        <w:t>To purchase tickets and for additional tour informat</w:t>
      </w:r>
      <w:r w:rsidR="00022019">
        <w:rPr>
          <w:color w:val="000000"/>
        </w:rPr>
        <w:t>ion, please visit RogerWaters.com</w:t>
      </w:r>
    </w:p>
    <w:p w:rsidR="00796550" w:rsidRPr="003A5351" w:rsidRDefault="00796550" w:rsidP="00796550">
      <w:pPr>
        <w:rPr>
          <w:rFonts w:eastAsia="Arial"/>
          <w:color w:val="000000"/>
          <w:lang w:val="en"/>
        </w:rPr>
      </w:pPr>
    </w:p>
    <w:p w:rsidR="00CF49D3" w:rsidRDefault="00796550" w:rsidP="00796550">
      <w:pPr>
        <w:rPr>
          <w:rFonts w:eastAsia="Arial"/>
          <w:b/>
          <w:color w:val="000000"/>
          <w:lang w:val="en"/>
        </w:rPr>
      </w:pPr>
      <w:r w:rsidRPr="006254B1">
        <w:rPr>
          <w:b/>
          <w:bCs/>
          <w:lang w:val="en"/>
        </w:rPr>
        <w:t xml:space="preserve">This Is Not </w:t>
      </w:r>
      <w:proofErr w:type="gramStart"/>
      <w:r w:rsidRPr="006254B1">
        <w:rPr>
          <w:b/>
          <w:bCs/>
          <w:lang w:val="en"/>
        </w:rPr>
        <w:t>A</w:t>
      </w:r>
      <w:proofErr w:type="gramEnd"/>
      <w:r w:rsidRPr="006254B1">
        <w:rPr>
          <w:b/>
          <w:bCs/>
          <w:lang w:val="en"/>
        </w:rPr>
        <w:t xml:space="preserve"> Drill</w:t>
      </w:r>
      <w:r w:rsidRPr="006254B1">
        <w:rPr>
          <w:lang w:val="en"/>
        </w:rPr>
        <w:t xml:space="preserve"> will play 31 cities across the US and Canada.</w:t>
      </w:r>
      <w:r w:rsidR="009C255F">
        <w:rPr>
          <w:lang w:val="en"/>
        </w:rPr>
        <w:t xml:space="preserve"> </w:t>
      </w:r>
      <w:r w:rsidR="000E0731" w:rsidRPr="00264AF8">
        <w:rPr>
          <w:rFonts w:eastAsia="Arial"/>
          <w:color w:val="000000"/>
          <w:lang w:val="en"/>
        </w:rPr>
        <w:t>Challenging, thought-provoking, the tour continues Waters’</w:t>
      </w:r>
      <w:r w:rsidR="000E0731">
        <w:rPr>
          <w:rFonts w:eastAsia="Arial"/>
          <w:color w:val="000000"/>
          <w:lang w:val="en"/>
        </w:rPr>
        <w:t xml:space="preserve"> message of </w:t>
      </w:r>
      <w:r w:rsidR="000E0731">
        <w:rPr>
          <w:rFonts w:eastAsia="Arial"/>
          <w:b/>
          <w:color w:val="000000"/>
          <w:lang w:val="en"/>
        </w:rPr>
        <w:t xml:space="preserve">Love </w:t>
      </w:r>
      <w:r w:rsidR="000E0731" w:rsidRPr="009C5CC0">
        <w:rPr>
          <w:rFonts w:eastAsia="Arial"/>
          <w:color w:val="000000"/>
          <w:lang w:val="en"/>
        </w:rPr>
        <w:t>and will be for the first time,</w:t>
      </w:r>
      <w:r w:rsidR="000E0731">
        <w:rPr>
          <w:rFonts w:eastAsia="Arial"/>
          <w:b/>
          <w:color w:val="000000"/>
          <w:lang w:val="en"/>
        </w:rPr>
        <w:t xml:space="preserve"> In </w:t>
      </w:r>
      <w:proofErr w:type="gramStart"/>
      <w:r w:rsidR="000E0731">
        <w:rPr>
          <w:rFonts w:eastAsia="Arial"/>
          <w:b/>
          <w:color w:val="000000"/>
          <w:lang w:val="en"/>
        </w:rPr>
        <w:t>The</w:t>
      </w:r>
      <w:proofErr w:type="gramEnd"/>
      <w:r w:rsidR="000E0731">
        <w:rPr>
          <w:rFonts w:eastAsia="Arial"/>
          <w:b/>
          <w:color w:val="000000"/>
          <w:lang w:val="en"/>
        </w:rPr>
        <w:t xml:space="preserve"> Round.  </w:t>
      </w:r>
    </w:p>
    <w:p w:rsidR="00CF49D3" w:rsidRDefault="00CF49D3" w:rsidP="00796550">
      <w:pPr>
        <w:rPr>
          <w:rFonts w:eastAsia="Arial"/>
          <w:b/>
          <w:color w:val="000000"/>
          <w:lang w:val="en"/>
        </w:rPr>
      </w:pPr>
    </w:p>
    <w:p w:rsidR="00796550" w:rsidRPr="000E0731" w:rsidRDefault="00796550" w:rsidP="00796550">
      <w:pPr>
        <w:rPr>
          <w:rFonts w:eastAsia="Arial"/>
          <w:b/>
          <w:color w:val="000000"/>
          <w:lang w:val="en"/>
        </w:rPr>
      </w:pPr>
      <w:r w:rsidRPr="006254B1">
        <w:rPr>
          <w:lang w:val="en"/>
        </w:rPr>
        <w:t>This tour marks</w:t>
      </w:r>
      <w:r w:rsidRPr="00264AF8">
        <w:rPr>
          <w:lang w:val="en"/>
        </w:rPr>
        <w:t xml:space="preserve"> Waters’ return to the US following his extraordinary performances at the 2016 Desert Trip music festival and his worldwide </w:t>
      </w:r>
      <w:proofErr w:type="gramStart"/>
      <w:r w:rsidRPr="00264AF8">
        <w:rPr>
          <w:lang w:val="en"/>
        </w:rPr>
        <w:t>Us</w:t>
      </w:r>
      <w:proofErr w:type="gramEnd"/>
      <w:r w:rsidRPr="00264AF8">
        <w:rPr>
          <w:lang w:val="en"/>
        </w:rPr>
        <w:t xml:space="preserve"> + Them tour in 2017 and 2018.</w:t>
      </w:r>
    </w:p>
    <w:p w:rsidR="00796550" w:rsidRDefault="00796550" w:rsidP="00796550">
      <w:pPr>
        <w:rPr>
          <w:b/>
          <w:color w:val="000000"/>
          <w:u w:val="single"/>
        </w:rPr>
      </w:pPr>
    </w:p>
    <w:p w:rsidR="00796550" w:rsidRPr="00A47DDD" w:rsidRDefault="00796550" w:rsidP="00796550">
      <w:pPr>
        <w:rPr>
          <w:rFonts w:eastAsia="Arial"/>
          <w:color w:val="000000"/>
          <w:lang w:val="en"/>
        </w:rPr>
      </w:pPr>
      <w:r>
        <w:rPr>
          <w:rFonts w:eastAsia="Arial"/>
          <w:b/>
          <w:color w:val="000000"/>
          <w:lang w:val="en"/>
        </w:rPr>
        <w:t xml:space="preserve">Roger Waters: This Is Not </w:t>
      </w:r>
      <w:proofErr w:type="gramStart"/>
      <w:r w:rsidRPr="003A5351">
        <w:rPr>
          <w:rFonts w:eastAsia="Arial"/>
          <w:b/>
          <w:color w:val="000000"/>
          <w:lang w:val="en"/>
        </w:rPr>
        <w:t>A</w:t>
      </w:r>
      <w:proofErr w:type="gramEnd"/>
      <w:r w:rsidRPr="003A5351">
        <w:rPr>
          <w:rFonts w:eastAsia="Arial"/>
          <w:b/>
          <w:color w:val="000000"/>
          <w:lang w:val="en"/>
        </w:rPr>
        <w:t xml:space="preserve"> Drill</w:t>
      </w:r>
      <w:r>
        <w:rPr>
          <w:rFonts w:eastAsia="Arial"/>
          <w:b/>
          <w:color w:val="000000"/>
          <w:lang w:val="en"/>
        </w:rPr>
        <w:t xml:space="preserve"> </w:t>
      </w:r>
      <w:r w:rsidRPr="00A47DDD">
        <w:rPr>
          <w:rFonts w:eastAsia="Arial"/>
          <w:color w:val="000000"/>
          <w:lang w:val="en"/>
        </w:rPr>
        <w:t>is promoted by AEG Presents’ Concerts West.</w:t>
      </w:r>
    </w:p>
    <w:p w:rsidR="00796550" w:rsidRPr="003A5351" w:rsidRDefault="00796550" w:rsidP="00796550">
      <w:pPr>
        <w:widowControl w:val="0"/>
        <w:autoSpaceDE w:val="0"/>
        <w:autoSpaceDN w:val="0"/>
        <w:adjustRightInd w:val="0"/>
        <w:rPr>
          <w:color w:val="000000"/>
        </w:rPr>
      </w:pPr>
    </w:p>
    <w:p w:rsidR="00796550" w:rsidRPr="0098076C" w:rsidRDefault="008005AD" w:rsidP="00796550">
      <w:pPr>
        <w:pStyle w:val="NoSpacing"/>
        <w:jc w:val="center"/>
        <w:rPr>
          <w:rFonts w:ascii="Times New Roman" w:hAnsi="Times New Roman"/>
        </w:rPr>
      </w:pPr>
      <w:hyperlink r:id="rId6" w:history="1">
        <w:r w:rsidR="00796550" w:rsidRPr="0098076C">
          <w:rPr>
            <w:rStyle w:val="Hyperlink"/>
            <w:rFonts w:ascii="Times New Roman" w:hAnsi="Times New Roman"/>
            <w:sz w:val="22"/>
          </w:rPr>
          <w:t>https://rogerwaters.com</w:t>
        </w:r>
      </w:hyperlink>
    </w:p>
    <w:p w:rsidR="00796550" w:rsidRPr="0098076C" w:rsidRDefault="008005AD" w:rsidP="00796550">
      <w:pPr>
        <w:pStyle w:val="NoSpacing"/>
        <w:jc w:val="center"/>
        <w:rPr>
          <w:rFonts w:ascii="Times New Roman" w:hAnsi="Times New Roman"/>
        </w:rPr>
      </w:pPr>
      <w:hyperlink r:id="rId7" w:history="1">
        <w:r w:rsidR="00796550" w:rsidRPr="0098076C">
          <w:rPr>
            <w:rStyle w:val="Hyperlink"/>
            <w:rFonts w:ascii="Times New Roman" w:hAnsi="Times New Roman"/>
            <w:sz w:val="22"/>
          </w:rPr>
          <w:t>https://www.facebook.com/rogerwaters</w:t>
        </w:r>
      </w:hyperlink>
    </w:p>
    <w:p w:rsidR="00796550" w:rsidRPr="0098076C" w:rsidRDefault="008005AD" w:rsidP="00796550">
      <w:pPr>
        <w:pStyle w:val="NoSpacing"/>
        <w:jc w:val="center"/>
        <w:rPr>
          <w:rFonts w:ascii="Times New Roman" w:hAnsi="Times New Roman"/>
        </w:rPr>
      </w:pPr>
      <w:hyperlink r:id="rId8" w:history="1">
        <w:r w:rsidR="00796550" w:rsidRPr="0098076C">
          <w:rPr>
            <w:rStyle w:val="Hyperlink"/>
            <w:rFonts w:ascii="Times New Roman" w:hAnsi="Times New Roman"/>
            <w:sz w:val="22"/>
          </w:rPr>
          <w:t>https://twitter.com/rogerwaters</w:t>
        </w:r>
      </w:hyperlink>
    </w:p>
    <w:p w:rsidR="00796550" w:rsidRPr="0098076C" w:rsidRDefault="008005AD" w:rsidP="00796550">
      <w:pPr>
        <w:pStyle w:val="NoSpacing"/>
        <w:jc w:val="center"/>
        <w:rPr>
          <w:rFonts w:ascii="Times New Roman" w:hAnsi="Times New Roman"/>
        </w:rPr>
      </w:pPr>
      <w:hyperlink r:id="rId9" w:history="1">
        <w:r w:rsidR="00796550" w:rsidRPr="00F165AC">
          <w:rPr>
            <w:rStyle w:val="Hyperlink"/>
            <w:rFonts w:ascii="Times New Roman" w:hAnsi="Times New Roman"/>
            <w:sz w:val="22"/>
          </w:rPr>
          <w:t>https://www.instagram.com/rogerwaters</w:t>
        </w:r>
      </w:hyperlink>
    </w:p>
    <w:p w:rsidR="00796550" w:rsidRPr="0098076C" w:rsidRDefault="008005AD" w:rsidP="00796550">
      <w:pPr>
        <w:pStyle w:val="NoSpacing"/>
        <w:jc w:val="center"/>
        <w:rPr>
          <w:rFonts w:ascii="Times New Roman" w:eastAsia="Times New Roman" w:hAnsi="Times New Roman"/>
        </w:rPr>
      </w:pPr>
      <w:hyperlink r:id="rId10" w:history="1">
        <w:r w:rsidR="00796550" w:rsidRPr="0098076C">
          <w:rPr>
            <w:rStyle w:val="Hyperlink"/>
            <w:rFonts w:ascii="Times New Roman" w:eastAsia="Times New Roman" w:hAnsi="Times New Roman"/>
            <w:sz w:val="22"/>
          </w:rPr>
          <w:t>www.aegpresents.com</w:t>
        </w:r>
      </w:hyperlink>
    </w:p>
    <w:p w:rsidR="00796550" w:rsidRPr="003A5351" w:rsidRDefault="00796550" w:rsidP="00796550">
      <w:pPr>
        <w:pStyle w:val="NoSpacing"/>
        <w:rPr>
          <w:rFonts w:ascii="Times New Roman" w:eastAsia="Times New Roman" w:hAnsi="Times New Roman"/>
          <w:sz w:val="20"/>
          <w:szCs w:val="20"/>
        </w:rPr>
      </w:pPr>
    </w:p>
    <w:p w:rsidR="00796550" w:rsidRPr="003A5351" w:rsidRDefault="00796550" w:rsidP="00796550">
      <w:pPr>
        <w:jc w:val="center"/>
      </w:pPr>
      <w:r w:rsidRPr="003A5351">
        <w:t># # #</w:t>
      </w:r>
    </w:p>
    <w:p w:rsidR="00796550" w:rsidRPr="003A5351" w:rsidRDefault="00796550" w:rsidP="00796550">
      <w:pPr>
        <w:rPr>
          <w:b/>
          <w:color w:val="000000"/>
        </w:rPr>
      </w:pPr>
    </w:p>
    <w:p w:rsidR="00796550" w:rsidRPr="003A5351" w:rsidRDefault="00796550" w:rsidP="00796550">
      <w:pPr>
        <w:rPr>
          <w:color w:val="000000"/>
        </w:rPr>
      </w:pPr>
      <w:r w:rsidRPr="003A5351">
        <w:rPr>
          <w:color w:val="000000"/>
        </w:rPr>
        <w:t xml:space="preserve">For </w:t>
      </w:r>
      <w:r>
        <w:rPr>
          <w:color w:val="000000"/>
        </w:rPr>
        <w:t>further information about Roger</w:t>
      </w:r>
      <w:r w:rsidRPr="003A5351">
        <w:rPr>
          <w:color w:val="000000"/>
        </w:rPr>
        <w:t xml:space="preserve"> Waters, please contact Fran </w:t>
      </w:r>
      <w:proofErr w:type="spellStart"/>
      <w:r w:rsidRPr="003A5351">
        <w:rPr>
          <w:color w:val="000000"/>
        </w:rPr>
        <w:t>DeFeo</w:t>
      </w:r>
      <w:proofErr w:type="spellEnd"/>
      <w:r w:rsidRPr="003A5351">
        <w:rPr>
          <w:color w:val="000000"/>
        </w:rPr>
        <w:t xml:space="preserve"> at </w:t>
      </w:r>
      <w:hyperlink r:id="rId11" w:history="1">
        <w:r w:rsidRPr="003A5351">
          <w:rPr>
            <w:rStyle w:val="Hyperlink"/>
            <w:rFonts w:ascii="Times New Roman" w:hAnsi="Times New Roman"/>
            <w:sz w:val="24"/>
          </w:rPr>
          <w:t>frandefeopr@gmail.com</w:t>
        </w:r>
      </w:hyperlink>
      <w:r w:rsidRPr="003A5351">
        <w:rPr>
          <w:color w:val="000000"/>
        </w:rPr>
        <w:t>.</w:t>
      </w:r>
    </w:p>
    <w:p w:rsidR="00796550" w:rsidRPr="003A5351" w:rsidRDefault="00796550" w:rsidP="00796550">
      <w:pPr>
        <w:rPr>
          <w:color w:val="000000"/>
        </w:rPr>
      </w:pPr>
    </w:p>
    <w:p w:rsidR="00796550" w:rsidRPr="00FB0A6A" w:rsidRDefault="00796550" w:rsidP="00796550">
      <w:pPr>
        <w:rPr>
          <w:color w:val="000000"/>
          <w:u w:val="single"/>
        </w:rPr>
      </w:pPr>
      <w:r w:rsidRPr="003A5351">
        <w:rPr>
          <w:color w:val="000000"/>
        </w:rPr>
        <w:t xml:space="preserve">For further information on the tour, please contact Fran Curtis / Cristina Parvu at </w:t>
      </w:r>
      <w:hyperlink r:id="rId12" w:history="1">
        <w:r w:rsidRPr="003A5351">
          <w:rPr>
            <w:rStyle w:val="Hyperlink"/>
            <w:rFonts w:ascii="Times New Roman" w:hAnsi="Times New Roman"/>
            <w:sz w:val="24"/>
          </w:rPr>
          <w:t>fcurtis@rogersandcowan.com</w:t>
        </w:r>
      </w:hyperlink>
      <w:r w:rsidRPr="003A5351">
        <w:rPr>
          <w:rStyle w:val="Hyperlink"/>
          <w:rFonts w:ascii="Times New Roman" w:hAnsi="Times New Roman"/>
          <w:color w:val="000000"/>
          <w:sz w:val="24"/>
        </w:rPr>
        <w:t xml:space="preserve"> </w:t>
      </w:r>
      <w:r w:rsidRPr="003A5351">
        <w:rPr>
          <w:color w:val="000000"/>
        </w:rPr>
        <w:t xml:space="preserve">/ </w:t>
      </w:r>
      <w:hyperlink r:id="rId13" w:history="1">
        <w:r w:rsidRPr="003A5351">
          <w:rPr>
            <w:rStyle w:val="Hyperlink"/>
            <w:rFonts w:ascii="Times New Roman" w:hAnsi="Times New Roman"/>
            <w:sz w:val="24"/>
          </w:rPr>
          <w:t>cparvu@rogersandcowan.com</w:t>
        </w:r>
      </w:hyperlink>
      <w:r w:rsidRPr="003A5351">
        <w:rPr>
          <w:rStyle w:val="Hyperlink"/>
          <w:rFonts w:ascii="Times New Roman" w:hAnsi="Times New Roman"/>
          <w:color w:val="000000"/>
          <w:sz w:val="24"/>
          <w:u w:val="none"/>
        </w:rPr>
        <w:t>.</w:t>
      </w:r>
    </w:p>
    <w:p w:rsidR="00796550" w:rsidRDefault="00796550" w:rsidP="00796550"/>
    <w:p w:rsidR="00216205" w:rsidRDefault="008005AD"/>
    <w:sectPr w:rsidR="00216205" w:rsidSect="00963919">
      <w:pgSz w:w="12240" w:h="15840"/>
      <w:pgMar w:top="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0"/>
    <w:rsid w:val="00022019"/>
    <w:rsid w:val="000E0731"/>
    <w:rsid w:val="000F004C"/>
    <w:rsid w:val="00176064"/>
    <w:rsid w:val="006967AF"/>
    <w:rsid w:val="007520A4"/>
    <w:rsid w:val="00796550"/>
    <w:rsid w:val="008005AD"/>
    <w:rsid w:val="009C255F"/>
    <w:rsid w:val="00A11812"/>
    <w:rsid w:val="00B31CE9"/>
    <w:rsid w:val="00C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8F60"/>
  <w15:chartTrackingRefBased/>
  <w15:docId w15:val="{27CE60DA-3B01-4816-82F4-E2C23D97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6550"/>
    <w:rPr>
      <w:rFonts w:ascii="Arial" w:hAnsi="Arial"/>
      <w:color w:val="808080"/>
      <w:sz w:val="16"/>
      <w:u w:val="single"/>
    </w:rPr>
  </w:style>
  <w:style w:type="paragraph" w:styleId="NoSpacing">
    <w:name w:val="No Spacing"/>
    <w:uiPriority w:val="1"/>
    <w:qFormat/>
    <w:rsid w:val="00796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gerwaters" TargetMode="External"/><Relationship Id="rId13" Type="http://schemas.openxmlformats.org/officeDocument/2006/relationships/hyperlink" Target="mailto:cparvu@rogersandcow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gerwaters" TargetMode="External"/><Relationship Id="rId12" Type="http://schemas.openxmlformats.org/officeDocument/2006/relationships/hyperlink" Target="mailto:fcurtis@rogersandcow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gerwaters.com" TargetMode="External"/><Relationship Id="rId11" Type="http://schemas.openxmlformats.org/officeDocument/2006/relationships/hyperlink" Target="mailto:frandefeopr@gmail.com" TargetMode="External"/><Relationship Id="rId5" Type="http://schemas.openxmlformats.org/officeDocument/2006/relationships/hyperlink" Target="https://www.dropbox.com/sh/tb48p4mosctnhnn/AAAJzapliwQ7XRyzVyegkSmLa?dl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egpresents.com" TargetMode="External"/><Relationship Id="rId4" Type="http://schemas.openxmlformats.org/officeDocument/2006/relationships/hyperlink" Target="https://www.dropbox.com/sh/s3e9ybr46xyib9e/AABwoR3EFnVLU6BKm2M9GoiEa?dl=0" TargetMode="External"/><Relationship Id="rId9" Type="http://schemas.openxmlformats.org/officeDocument/2006/relationships/hyperlink" Target="https://www.instagram.com/rogerwat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Parvu, Cristina (NYC-RCN)</dc:creator>
  <cp:keywords/>
  <dc:description/>
  <cp:lastModifiedBy>Parvu, Cristina (NYC-RCN)</cp:lastModifiedBy>
  <cp:revision>3</cp:revision>
  <dcterms:created xsi:type="dcterms:W3CDTF">2020-01-31T00:58:00Z</dcterms:created>
  <dcterms:modified xsi:type="dcterms:W3CDTF">2020-01-31T00:59:00Z</dcterms:modified>
</cp:coreProperties>
</file>